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3B30" w14:textId="77777777" w:rsidR="00A145DE" w:rsidRDefault="002A2B3D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</w:t>
      </w:r>
    </w:p>
    <w:p w14:paraId="68AD6C43" w14:textId="77777777" w:rsidR="00A145DE" w:rsidRDefault="002A2B3D">
      <w:pPr>
        <w:spacing w:line="360" w:lineRule="auto"/>
        <w:ind w:firstLineChars="200" w:firstLine="720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2020中国故事节·抗</w:t>
      </w:r>
      <w:proofErr w:type="gramStart"/>
      <w:r>
        <w:rPr>
          <w:rFonts w:ascii="宋体" w:hAnsi="宋体" w:hint="eastAsia"/>
          <w:bCs/>
          <w:sz w:val="36"/>
          <w:szCs w:val="36"/>
        </w:rPr>
        <w:t>疫</w:t>
      </w:r>
      <w:proofErr w:type="gramEnd"/>
      <w:r>
        <w:rPr>
          <w:rFonts w:ascii="宋体" w:hAnsi="宋体" w:hint="eastAsia"/>
          <w:bCs/>
          <w:sz w:val="36"/>
          <w:szCs w:val="36"/>
        </w:rPr>
        <w:t>故事会</w:t>
      </w:r>
    </w:p>
    <w:p w14:paraId="601F3FA6" w14:textId="77777777" w:rsidR="00A145DE" w:rsidRDefault="002A2B3D">
      <w:pPr>
        <w:spacing w:line="360" w:lineRule="auto"/>
        <w:ind w:firstLineChars="300" w:firstLine="1080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t>“故事</w:t>
      </w:r>
      <w:r>
        <w:rPr>
          <w:rFonts w:ascii="宋体" w:hAnsi="宋体" w:hint="eastAsia"/>
          <w:bCs/>
          <w:sz w:val="36"/>
          <w:szCs w:val="36"/>
        </w:rPr>
        <w:t>创作</w:t>
      </w:r>
      <w:r>
        <w:rPr>
          <w:rFonts w:ascii="宋体" w:hAnsi="宋体"/>
          <w:bCs/>
          <w:sz w:val="36"/>
          <w:szCs w:val="36"/>
        </w:rPr>
        <w:t>”征稿</w:t>
      </w:r>
      <w:r>
        <w:rPr>
          <w:rFonts w:ascii="宋体" w:hAnsi="宋体" w:hint="eastAsia"/>
          <w:bCs/>
          <w:sz w:val="36"/>
          <w:szCs w:val="36"/>
        </w:rPr>
        <w:t>启事</w:t>
      </w:r>
    </w:p>
    <w:p w14:paraId="29D9A011" w14:textId="77777777" w:rsidR="00A145DE" w:rsidRDefault="00A145DE">
      <w:pPr>
        <w:spacing w:line="360" w:lineRule="auto"/>
        <w:ind w:firstLineChars="200" w:firstLine="880"/>
        <w:rPr>
          <w:rFonts w:ascii="宋体" w:hAnsi="宋体"/>
          <w:bCs/>
          <w:sz w:val="44"/>
          <w:szCs w:val="44"/>
        </w:rPr>
      </w:pPr>
    </w:p>
    <w:p w14:paraId="1CDE8112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一、活动背景</w:t>
      </w:r>
    </w:p>
    <w:p w14:paraId="1F0A61AA" w14:textId="29CA1F6D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为了充分展现中国人民抗击疫情的真实情况和良好风貌，呈现党中央的果敢决策、各级政府统一行动和全体人民团结一致，同时为英雄喝彩，为人民唱响赞歌，讲好中国故事，讲好抗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中的真情和大爱，让每一个真实、真挚、真诚的普通人成为主角，让他们的亲身经历成为时代的精神财富，为人类命运共同体的构建贡献中国经验、中国智慧、中国精神。</w:t>
      </w:r>
    </w:p>
    <w:p w14:paraId="6C516D3A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二、活动主题</w:t>
      </w:r>
    </w:p>
    <w:p w14:paraId="0AD84C4D" w14:textId="4A246699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抗击疫情，唱响爱与希望的赞歌</w:t>
      </w:r>
    </w:p>
    <w:p w14:paraId="26F3CDC3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三、组织</w:t>
      </w:r>
      <w:r>
        <w:rPr>
          <w:rFonts w:ascii="仿宋_GB2312" w:eastAsia="仿宋_GB2312"/>
          <w:sz w:val="32"/>
          <w:szCs w:val="32"/>
        </w:rPr>
        <w:t>机构</w:t>
      </w:r>
    </w:p>
    <w:p w14:paraId="7229769F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主办单位：中国民间文艺家协会</w:t>
      </w:r>
    </w:p>
    <w:p w14:paraId="3BB8A839" w14:textId="7180D8CA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承办单位：中国文联民间文艺艺术中心</w:t>
      </w:r>
    </w:p>
    <w:p w14:paraId="7709BC15" w14:textId="355156E0" w:rsidR="003D311E" w:rsidRDefault="003D311E" w:rsidP="003D311E">
      <w:pPr>
        <w:spacing w:line="360" w:lineRule="auto"/>
        <w:ind w:firstLineChars="700" w:firstLine="2240"/>
        <w:rPr>
          <w:rFonts w:ascii="仿宋_GB2312" w:eastAsia="仿宋_GB2312"/>
          <w:sz w:val="32"/>
          <w:szCs w:val="32"/>
        </w:rPr>
      </w:pPr>
      <w:bookmarkStart w:id="0" w:name="_Hlk45714413"/>
      <w:r w:rsidRPr="003D311E">
        <w:rPr>
          <w:rFonts w:ascii="仿宋_GB2312" w:eastAsia="仿宋_GB2312" w:hint="eastAsia"/>
          <w:sz w:val="32"/>
          <w:szCs w:val="32"/>
        </w:rPr>
        <w:t>中国人口文化促进会</w:t>
      </w:r>
    </w:p>
    <w:bookmarkEnd w:id="0"/>
    <w:p w14:paraId="361A734A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中国民间文艺家协会故事委员会</w:t>
      </w:r>
    </w:p>
    <w:p w14:paraId="2FC5BCE5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《民间文学》杂志社</w:t>
      </w:r>
    </w:p>
    <w:p w14:paraId="4FEC5CF4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深圳市</w:t>
      </w:r>
      <w:proofErr w:type="gramStart"/>
      <w:r>
        <w:rPr>
          <w:rFonts w:ascii="仿宋_GB2312" w:eastAsia="仿宋_GB2312" w:hint="eastAsia"/>
          <w:sz w:val="32"/>
          <w:szCs w:val="32"/>
        </w:rPr>
        <w:t>亿国川新</w:t>
      </w:r>
      <w:proofErr w:type="gramEnd"/>
      <w:r>
        <w:rPr>
          <w:rFonts w:ascii="仿宋_GB2312" w:eastAsia="仿宋_GB2312" w:hint="eastAsia"/>
          <w:sz w:val="32"/>
          <w:szCs w:val="32"/>
        </w:rPr>
        <w:t>媒体广告传媒有限公司</w:t>
      </w:r>
      <w:r>
        <w:rPr>
          <w:rFonts w:ascii="仿宋_GB2312" w:eastAsia="仿宋_GB2312" w:hint="eastAsia"/>
          <w:sz w:val="32"/>
          <w:szCs w:val="32"/>
        </w:rPr>
        <w:tab/>
      </w:r>
    </w:p>
    <w:p w14:paraId="39B6EC96" w14:textId="77777777" w:rsidR="00A145DE" w:rsidRDefault="002A2B3D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  <w:t>活动内容</w:t>
      </w:r>
    </w:p>
    <w:p w14:paraId="399EF834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（一）征稿</w:t>
      </w:r>
      <w:r>
        <w:rPr>
          <w:rFonts w:ascii="仿宋_GB2312" w:eastAsia="仿宋_GB2312" w:hAnsi="黑体" w:cs="黑体"/>
          <w:sz w:val="32"/>
          <w:szCs w:val="32"/>
        </w:rPr>
        <w:t>流程</w:t>
      </w:r>
    </w:p>
    <w:p w14:paraId="22A4C832" w14:textId="4C0E7C46" w:rsidR="00A145DE" w:rsidRDefault="002A2B3D">
      <w:pPr>
        <w:numPr>
          <w:ilvl w:val="0"/>
          <w:numId w:val="2"/>
        </w:numPr>
        <w:spacing w:line="360" w:lineRule="auto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  <w:t>征稿时间</w:t>
      </w: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：即日起</w:t>
      </w:r>
      <w:r w:rsidR="003D311E"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至2</w:t>
      </w:r>
      <w:r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  <w:t>020年</w:t>
      </w: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10月1</w:t>
      </w:r>
      <w:r w:rsidR="003D311E"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日</w:t>
      </w:r>
    </w:p>
    <w:p w14:paraId="26A0EFD2" w14:textId="66D3B051" w:rsidR="00A145DE" w:rsidRDefault="002A2B3D">
      <w:pPr>
        <w:numPr>
          <w:ilvl w:val="0"/>
          <w:numId w:val="2"/>
        </w:numPr>
        <w:spacing w:line="360" w:lineRule="auto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作品审读：2020年10月15日</w:t>
      </w:r>
      <w:r w:rsidR="00F02E60"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11月15日</w:t>
      </w:r>
    </w:p>
    <w:p w14:paraId="071D13F9" w14:textId="77777777" w:rsidR="00A145DE" w:rsidRDefault="002A2B3D">
      <w:pPr>
        <w:numPr>
          <w:ilvl w:val="0"/>
          <w:numId w:val="2"/>
        </w:numPr>
        <w:spacing w:line="360" w:lineRule="auto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作品成果展示（暂定）：2020年12月</w:t>
      </w:r>
    </w:p>
    <w:p w14:paraId="0193F248" w14:textId="77777777" w:rsidR="00A145DE" w:rsidRDefault="002A2B3D">
      <w:pPr>
        <w:numPr>
          <w:ilvl w:val="0"/>
          <w:numId w:val="3"/>
        </w:num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征稿人群</w:t>
      </w:r>
    </w:p>
    <w:p w14:paraId="23C257D3" w14:textId="2AEDADD6" w:rsidR="00A145DE" w:rsidRDefault="002A2B3D" w:rsidP="003D311E">
      <w:pPr>
        <w:spacing w:line="360" w:lineRule="auto"/>
        <w:ind w:left="220" w:firstLine="42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年满18</w:t>
      </w:r>
      <w:r w:rsidR="003D311E"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周</w:t>
      </w: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岁</w:t>
      </w:r>
    </w:p>
    <w:p w14:paraId="71AFFECF" w14:textId="65E8B715" w:rsidR="00A145DE" w:rsidRDefault="002A2B3D">
      <w:pPr>
        <w:numPr>
          <w:ilvl w:val="0"/>
          <w:numId w:val="3"/>
        </w:num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征稿要求</w:t>
      </w:r>
    </w:p>
    <w:p w14:paraId="07CF49A5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1、紧扣征文“抗击疫情，唱响爱与希望的赞歌”主题；</w:t>
      </w:r>
    </w:p>
    <w:p w14:paraId="3648F32B" w14:textId="5ABBEE5E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2、结合抗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主题</w:t>
      </w:r>
      <w:r w:rsidR="003D311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发现记录身边关于抗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 w:rsidR="003D311E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点点滴滴精彩故事、感悟或心声；</w:t>
      </w:r>
    </w:p>
    <w:p w14:paraId="27A58340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3、树立正确的价值观，以真实故事为依据，讲述正能量故事；</w:t>
      </w:r>
    </w:p>
    <w:p w14:paraId="13A904CC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4、尚未在省、市级以上刊物公开发表及获奖的新作；</w:t>
      </w:r>
    </w:p>
    <w:p w14:paraId="5629B1B7" w14:textId="2F3CE414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5、每篇字数2000</w:t>
      </w:r>
      <w:r w:rsidR="003D311E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5000字之间，每</w:t>
      </w:r>
      <w:r w:rsidR="00F02E60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限投一篇；</w:t>
      </w:r>
    </w:p>
    <w:p w14:paraId="1893AEBF" w14:textId="70400115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6、来稿不退，请自留底稿，主办单位拥有本次征稿作品的使用权；</w:t>
      </w:r>
    </w:p>
    <w:p w14:paraId="74A39320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7、作品文责自负，如产生作品版权纠纷及其他问题，一切责任由作者自负。</w:t>
      </w:r>
    </w:p>
    <w:p w14:paraId="4250263D" w14:textId="77777777" w:rsidR="00A145DE" w:rsidRDefault="002A2B3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（四）入选作品创作补贴</w:t>
      </w:r>
    </w:p>
    <w:p w14:paraId="17D7D67E" w14:textId="0BCFDADB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本次活动，由中国故事委员会组织专家审读，</w:t>
      </w:r>
      <w:r w:rsidR="003C40F7">
        <w:rPr>
          <w:rFonts w:ascii="仿宋_GB2312" w:eastAsia="仿宋_GB2312" w:hint="eastAsia"/>
          <w:sz w:val="32"/>
          <w:szCs w:val="32"/>
        </w:rPr>
        <w:t>拟</w:t>
      </w:r>
      <w:r>
        <w:rPr>
          <w:rFonts w:ascii="仿宋_GB2312" w:eastAsia="仿宋_GB2312" w:hint="eastAsia"/>
          <w:sz w:val="32"/>
          <w:szCs w:val="32"/>
        </w:rPr>
        <w:t>推荐出好故事作品15篇，分三批进行公示：</w:t>
      </w:r>
    </w:p>
    <w:p w14:paraId="4E4C5B91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第一批2篇，创作补贴5000元/篇;</w:t>
      </w:r>
    </w:p>
    <w:p w14:paraId="6261A191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第二批5篇，创作补贴3000元/篇</w:t>
      </w:r>
    </w:p>
    <w:p w14:paraId="568013FD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第三批8篇，创作补贴1000元/篇;</w:t>
      </w:r>
    </w:p>
    <w:p w14:paraId="0A8BA25C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部分优秀作品由《民间文学》杂志发表。</w:t>
      </w:r>
    </w:p>
    <w:p w14:paraId="29E067E8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bookmarkStart w:id="1" w:name="OLE_LINK2"/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五、征集方式</w:t>
      </w:r>
    </w:p>
    <w:p w14:paraId="20FF09DF" w14:textId="33BB65D9" w:rsidR="00A145DE" w:rsidRDefault="002A2B3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本次征集不收纸质作品，来稿须报送电子版，邮件内需注明作者姓名、联系方式、身份证</w:t>
      </w:r>
      <w:r w:rsidR="00F02E6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号码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，以及“2020中国故事节·抗</w:t>
      </w:r>
      <w:proofErr w:type="gramStart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疫</w:t>
      </w:r>
      <w:proofErr w:type="gramEnd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故事会故事创作”字样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。</w:t>
      </w:r>
      <w:bookmarkStart w:id="2" w:name="_Hlk45715615"/>
    </w:p>
    <w:bookmarkEnd w:id="2"/>
    <w:p w14:paraId="5F5AEE05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投稿邮箱：wxqwy1@163.com </w:t>
      </w:r>
    </w:p>
    <w:p w14:paraId="3E6A168D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联系电话：021-57352535</w:t>
      </w:r>
    </w:p>
    <w:p w14:paraId="06EFE5CF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联系人：邬老师</w:t>
      </w:r>
    </w:p>
    <w:bookmarkEnd w:id="1"/>
    <w:p w14:paraId="3C4FEDB9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shd w:val="clear" w:color="auto" w:fill="FFFFFF"/>
        </w:rPr>
        <w:t>六、有关说明</w:t>
      </w:r>
    </w:p>
    <w:p w14:paraId="615F9C89" w14:textId="4C9A33FE" w:rsidR="00A145DE" w:rsidRDefault="002A2B3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活动组委会对</w:t>
      </w:r>
      <w:r w:rsidR="002400FC">
        <w:rPr>
          <w:rFonts w:ascii="仿宋_GB2312" w:eastAsia="仿宋_GB2312" w:hAnsi="仿宋" w:cs="仿宋" w:hint="eastAsia"/>
          <w:sz w:val="32"/>
          <w:szCs w:val="32"/>
        </w:rPr>
        <w:t>投稿</w:t>
      </w:r>
      <w:r>
        <w:rPr>
          <w:rFonts w:ascii="仿宋_GB2312" w:eastAsia="仿宋_GB2312" w:hAnsi="仿宋" w:cs="仿宋" w:hint="eastAsia"/>
          <w:sz w:val="32"/>
          <w:szCs w:val="32"/>
        </w:rPr>
        <w:t>作品拥有活动宣传、作品出版等使用权，作者拥有署名权，不再另付稿费；</w:t>
      </w:r>
    </w:p>
    <w:p w14:paraId="2C0514CE" w14:textId="1313A16E" w:rsidR="00A145DE" w:rsidRDefault="002400F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所投</w:t>
      </w:r>
      <w:r w:rsidR="002A2B3D">
        <w:rPr>
          <w:rFonts w:ascii="仿宋_GB2312" w:eastAsia="仿宋_GB2312" w:hAnsi="仿宋" w:cs="仿宋" w:hint="eastAsia"/>
          <w:sz w:val="32"/>
          <w:szCs w:val="32"/>
        </w:rPr>
        <w:t>作品必须是作者原创，</w:t>
      </w:r>
      <w:r w:rsidR="00F02E60">
        <w:rPr>
          <w:rFonts w:ascii="仿宋_GB2312" w:eastAsia="仿宋_GB2312" w:hAnsi="仿宋" w:cs="仿宋" w:hint="eastAsia"/>
          <w:sz w:val="32"/>
          <w:szCs w:val="32"/>
        </w:rPr>
        <w:t>如</w:t>
      </w:r>
      <w:r w:rsidR="002A2B3D">
        <w:rPr>
          <w:rFonts w:ascii="仿宋_GB2312" w:eastAsia="仿宋_GB2312" w:hAnsi="仿宋" w:cs="仿宋" w:hint="eastAsia"/>
          <w:sz w:val="32"/>
          <w:szCs w:val="32"/>
        </w:rPr>
        <w:t>涉及著作权</w:t>
      </w:r>
      <w:proofErr w:type="gramStart"/>
      <w:r w:rsidR="002A2B3D">
        <w:rPr>
          <w:rFonts w:ascii="仿宋_GB2312" w:eastAsia="仿宋_GB2312" w:hAnsi="仿宋" w:cs="仿宋" w:hint="eastAsia"/>
          <w:sz w:val="32"/>
          <w:szCs w:val="32"/>
        </w:rPr>
        <w:t>纠纷</w:t>
      </w:r>
      <w:r w:rsidR="003C40F7">
        <w:rPr>
          <w:rFonts w:ascii="仿宋_GB2312" w:eastAsia="仿宋_GB2312" w:hAnsi="仿宋" w:cs="仿宋" w:hint="eastAsia"/>
          <w:sz w:val="32"/>
          <w:szCs w:val="32"/>
        </w:rPr>
        <w:t>等</w:t>
      </w:r>
      <w:r w:rsidR="002A2B3D">
        <w:rPr>
          <w:rFonts w:ascii="仿宋_GB2312" w:eastAsia="仿宋_GB2312" w:hAnsi="仿宋" w:cs="仿宋" w:hint="eastAsia"/>
          <w:sz w:val="32"/>
          <w:szCs w:val="32"/>
        </w:rPr>
        <w:t>概由</w:t>
      </w:r>
      <w:proofErr w:type="gramEnd"/>
      <w:r w:rsidR="002A2B3D">
        <w:rPr>
          <w:rFonts w:ascii="仿宋_GB2312" w:eastAsia="仿宋_GB2312" w:hAnsi="仿宋" w:cs="仿宋" w:hint="eastAsia"/>
          <w:sz w:val="32"/>
          <w:szCs w:val="32"/>
        </w:rPr>
        <w:t>作者负责，如发现抄袭、剽窃等涉及侵犯知识产权的</w:t>
      </w:r>
      <w:r w:rsidR="00F02E60">
        <w:rPr>
          <w:rFonts w:ascii="仿宋_GB2312" w:eastAsia="仿宋_GB2312" w:hAnsi="仿宋" w:cs="仿宋" w:hint="eastAsia"/>
          <w:sz w:val="32"/>
          <w:szCs w:val="32"/>
        </w:rPr>
        <w:t>行为</w:t>
      </w:r>
      <w:r w:rsidR="002A2B3D">
        <w:rPr>
          <w:rFonts w:ascii="仿宋_GB2312" w:eastAsia="仿宋_GB2312" w:hAnsi="仿宋" w:cs="仿宋" w:hint="eastAsia"/>
          <w:sz w:val="32"/>
          <w:szCs w:val="32"/>
        </w:rPr>
        <w:t>，一经查实，永久取消入选资格，并将追究其法律责任。</w:t>
      </w:r>
    </w:p>
    <w:p w14:paraId="59FBDEED" w14:textId="5098AC63" w:rsidR="00A145DE" w:rsidRDefault="002A2B3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七、凡</w:t>
      </w:r>
      <w:bookmarkStart w:id="3" w:name="_Hlk45715739"/>
      <w:r w:rsidR="00F02E60">
        <w:rPr>
          <w:rFonts w:ascii="仿宋_GB2312" w:eastAsia="仿宋_GB2312" w:hAnsi="仿宋" w:cs="仿宋" w:hint="eastAsia"/>
          <w:sz w:val="32"/>
          <w:szCs w:val="32"/>
        </w:rPr>
        <w:t>投稿</w:t>
      </w:r>
      <w:r>
        <w:rPr>
          <w:rFonts w:ascii="仿宋_GB2312" w:eastAsia="仿宋_GB2312" w:hAnsi="仿宋" w:cs="仿宋" w:hint="eastAsia"/>
          <w:sz w:val="32"/>
          <w:szCs w:val="32"/>
        </w:rPr>
        <w:t>者均视作同</w:t>
      </w:r>
      <w:bookmarkEnd w:id="3"/>
      <w:r>
        <w:rPr>
          <w:rFonts w:ascii="仿宋_GB2312" w:eastAsia="仿宋_GB2312" w:hAnsi="仿宋" w:cs="仿宋" w:hint="eastAsia"/>
          <w:sz w:val="32"/>
          <w:szCs w:val="32"/>
        </w:rPr>
        <w:t>意</w:t>
      </w:r>
      <w:r w:rsidR="00F02E60">
        <w:rPr>
          <w:rFonts w:ascii="仿宋_GB2312" w:eastAsia="仿宋_GB2312" w:hAnsi="仿宋" w:cs="仿宋" w:hint="eastAsia"/>
          <w:sz w:val="32"/>
          <w:szCs w:val="32"/>
        </w:rPr>
        <w:t>本《</w:t>
      </w:r>
      <w:r>
        <w:rPr>
          <w:rFonts w:ascii="仿宋_GB2312" w:eastAsia="仿宋_GB2312" w:hAnsi="仿宋" w:cs="仿宋" w:hint="eastAsia"/>
          <w:sz w:val="32"/>
          <w:szCs w:val="32"/>
        </w:rPr>
        <w:t>征稿启事》所有事项。</w:t>
      </w:r>
    </w:p>
    <w:p w14:paraId="2EA41DDD" w14:textId="77777777" w:rsidR="00A145DE" w:rsidRDefault="00A145DE">
      <w:pPr>
        <w:spacing w:line="360" w:lineRule="auto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691A731C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 xml:space="preserve">   2020中国故事节·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抗</w:t>
      </w:r>
      <w:proofErr w:type="gramStart"/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疫</w:t>
      </w:r>
      <w:proofErr w:type="gramEnd"/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故事会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组委会</w:t>
      </w:r>
    </w:p>
    <w:p w14:paraId="36BEF27B" w14:textId="77777777" w:rsidR="00A145DE" w:rsidRDefault="002A2B3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14:paraId="56693572" w14:textId="77777777" w:rsidR="00A145DE" w:rsidRDefault="00A145DE">
      <w:pPr>
        <w:rPr>
          <w:rFonts w:ascii="仿宋_GB2312" w:eastAsia="仿宋_GB2312"/>
          <w:sz w:val="32"/>
          <w:szCs w:val="32"/>
        </w:rPr>
      </w:pPr>
    </w:p>
    <w:sectPr w:rsidR="00A145D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48AE" w14:textId="77777777" w:rsidR="00F06139" w:rsidRDefault="00F06139">
      <w:r>
        <w:separator/>
      </w:r>
    </w:p>
  </w:endnote>
  <w:endnote w:type="continuationSeparator" w:id="0">
    <w:p w14:paraId="1E0C8CB6" w14:textId="77777777" w:rsidR="00F06139" w:rsidRDefault="00F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9BD6" w14:textId="77777777" w:rsidR="00F06139" w:rsidRDefault="00F06139">
      <w:r>
        <w:separator/>
      </w:r>
    </w:p>
  </w:footnote>
  <w:footnote w:type="continuationSeparator" w:id="0">
    <w:p w14:paraId="4CD85E15" w14:textId="77777777" w:rsidR="00F06139" w:rsidRDefault="00F0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71D9" w14:textId="77777777" w:rsidR="00A145DE" w:rsidRDefault="00A145D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959FC7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488987D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2" w15:restartNumberingAfterBreak="0">
    <w:nsid w:val="776E17BB"/>
    <w:multiLevelType w:val="singleLevel"/>
    <w:tmpl w:val="AFEB30C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DE"/>
    <w:rsid w:val="002400FC"/>
    <w:rsid w:val="002A2B3D"/>
    <w:rsid w:val="003C40F7"/>
    <w:rsid w:val="003D311E"/>
    <w:rsid w:val="00883BCB"/>
    <w:rsid w:val="008A05C3"/>
    <w:rsid w:val="00A145DE"/>
    <w:rsid w:val="00F02E60"/>
    <w:rsid w:val="00F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7815F"/>
  <w15:docId w15:val="{80D47C79-48DD-4BB8-9F88-AC943EF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8">
    <w:name w:val="內文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paragraph" w:customStyle="1" w:styleId="a9">
    <w:name w:val="預設值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2A0465-2DCC-481B-B49E-517D26347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Company>ra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凯恩</cp:lastModifiedBy>
  <cp:revision>3</cp:revision>
  <dcterms:created xsi:type="dcterms:W3CDTF">2020-07-15T06:44:00Z</dcterms:created>
  <dcterms:modified xsi:type="dcterms:W3CDTF">2020-07-15T06:58:00Z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2052-10.1.1</vt:lpwstr>
  </property>
</Properties>
</file>